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53747f41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f8f8e7c6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Homorog,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56c5c93b4018" /><Relationship Type="http://schemas.openxmlformats.org/officeDocument/2006/relationships/numbering" Target="/word/numbering.xml" Id="Rdb47cf5059c6425f" /><Relationship Type="http://schemas.openxmlformats.org/officeDocument/2006/relationships/settings" Target="/word/settings.xml" Id="R0de10fdfc77a4913" /><Relationship Type="http://schemas.openxmlformats.org/officeDocument/2006/relationships/image" Target="/word/media/53799867-947c-4777-a392-32703a7ee593.png" Id="R18ef8f8e7c694d7b" /></Relationships>
</file>