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15081da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f55c28dd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Vama Marga,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a233464b441b" /><Relationship Type="http://schemas.openxmlformats.org/officeDocument/2006/relationships/numbering" Target="/word/numbering.xml" Id="Rd48218f99b8b4eaf" /><Relationship Type="http://schemas.openxmlformats.org/officeDocument/2006/relationships/settings" Target="/word/settings.xml" Id="R2280b5df80c64187" /><Relationship Type="http://schemas.openxmlformats.org/officeDocument/2006/relationships/image" Target="/word/media/4ec34cd3-de15-469b-bc0a-f045aff99ed2.png" Id="R5eef55c28dd44e1a" /></Relationships>
</file>