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c60f967cfd41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11d0e4cb494a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Spodnja Nova Vas,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d9334ed5fe4643" /><Relationship Type="http://schemas.openxmlformats.org/officeDocument/2006/relationships/numbering" Target="/word/numbering.xml" Id="Re1e6403a0f204b96" /><Relationship Type="http://schemas.openxmlformats.org/officeDocument/2006/relationships/settings" Target="/word/settings.xml" Id="R01b27c094b654be6" /><Relationship Type="http://schemas.openxmlformats.org/officeDocument/2006/relationships/image" Target="/word/media/78ba77c5-6080-4117-8b0a-067346be7b48.png" Id="R4511d0e4cb494ab3" /></Relationships>
</file>