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623a016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aa69e5522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Vrhovo,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959c9d144d6f" /><Relationship Type="http://schemas.openxmlformats.org/officeDocument/2006/relationships/numbering" Target="/word/numbering.xml" Id="Re23e5bb8567e4c2c" /><Relationship Type="http://schemas.openxmlformats.org/officeDocument/2006/relationships/settings" Target="/word/settings.xml" Id="Rf334a739f0024804" /><Relationship Type="http://schemas.openxmlformats.org/officeDocument/2006/relationships/image" Target="/word/media/c4e9cf4f-2708-48bb-a04a-c7ed1ed0c225.png" Id="R6b9aa69e55224563" /></Relationships>
</file>