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f0d75470a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4ecec371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Caldevilla de Arbas,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15225c18f4497" /><Relationship Type="http://schemas.openxmlformats.org/officeDocument/2006/relationships/numbering" Target="/word/numbering.xml" Id="Rb18a06d4039c4438" /><Relationship Type="http://schemas.openxmlformats.org/officeDocument/2006/relationships/settings" Target="/word/settings.xml" Id="Rb7e1e35d60af4620" /><Relationship Type="http://schemas.openxmlformats.org/officeDocument/2006/relationships/image" Target="/word/media/3fb29eec-c9e8-47d1-8fb4-c4dcf5825d72.png" Id="R59ca4ecec3714a83" /></Relationships>
</file>