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02dc2a3cf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a2459e469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Fuentes de las Montanas,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ad60cf47d4445" /><Relationship Type="http://schemas.openxmlformats.org/officeDocument/2006/relationships/numbering" Target="/word/numbering.xml" Id="Red688086732e4ac8" /><Relationship Type="http://schemas.openxmlformats.org/officeDocument/2006/relationships/settings" Target="/word/settings.xml" Id="Re669fdb2a9c54984" /><Relationship Type="http://schemas.openxmlformats.org/officeDocument/2006/relationships/image" Target="/word/media/4e0fba0c-2218-40ec-84ae-aec4b9c9f413.png" Id="Rdc1a2459e46940d6" /></Relationships>
</file>