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fdada46e4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7ecd214ea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Iltzarbe,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9f2ffbfea4be5" /><Relationship Type="http://schemas.openxmlformats.org/officeDocument/2006/relationships/numbering" Target="/word/numbering.xml" Id="R7116a3fe14aa4530" /><Relationship Type="http://schemas.openxmlformats.org/officeDocument/2006/relationships/settings" Target="/word/settings.xml" Id="R4a171d068dd644fd" /><Relationship Type="http://schemas.openxmlformats.org/officeDocument/2006/relationships/image" Target="/word/media/f640db29-8513-472c-9183-61b7a5f7978c.png" Id="R49f7ecd214ea4508" /></Relationships>
</file>