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c7040f824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207c1ebb8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4f8c839f4ab3" /><Relationship Type="http://schemas.openxmlformats.org/officeDocument/2006/relationships/numbering" Target="/word/numbering.xml" Id="R8d09b264f52f4e99" /><Relationship Type="http://schemas.openxmlformats.org/officeDocument/2006/relationships/settings" Target="/word/settings.xml" Id="R4b5855fe0aec49d3" /><Relationship Type="http://schemas.openxmlformats.org/officeDocument/2006/relationships/image" Target="/word/media/4c6c0056-987d-45a3-97b4-a9e6f3de68bd.png" Id="R551207c1ebb84f39" /></Relationships>
</file>