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3706609cf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41b26b8d5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ce7e49c874483" /><Relationship Type="http://schemas.openxmlformats.org/officeDocument/2006/relationships/numbering" Target="/word/numbering.xml" Id="Ra5eb6c8cae50440e" /><Relationship Type="http://schemas.openxmlformats.org/officeDocument/2006/relationships/settings" Target="/word/settings.xml" Id="R2cea43c1a3f24bb2" /><Relationship Type="http://schemas.openxmlformats.org/officeDocument/2006/relationships/image" Target="/word/media/5abc3721-ec23-48c0-9310-20f89d155b92.png" Id="R25a41b26b8d546d3" /></Relationships>
</file>