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44a196301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ddb70a74c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Krillberg,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83a5446774d46" /><Relationship Type="http://schemas.openxmlformats.org/officeDocument/2006/relationships/numbering" Target="/word/numbering.xml" Id="R39026960d3ee4262" /><Relationship Type="http://schemas.openxmlformats.org/officeDocument/2006/relationships/settings" Target="/word/settings.xml" Id="R59c0244fc0704e85" /><Relationship Type="http://schemas.openxmlformats.org/officeDocument/2006/relationships/image" Target="/word/media/9e00dca5-90f0-440f-92f4-c29ea92b5016.png" Id="Rf25ddb70a74c47d6" /></Relationships>
</file>