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d03f668d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b1351d7d5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Rellsten,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b16745e204014" /><Relationship Type="http://schemas.openxmlformats.org/officeDocument/2006/relationships/numbering" Target="/word/numbering.xml" Id="R0255c55b45984200" /><Relationship Type="http://schemas.openxmlformats.org/officeDocument/2006/relationships/settings" Target="/word/settings.xml" Id="R48c13fe2cb70436f" /><Relationship Type="http://schemas.openxmlformats.org/officeDocument/2006/relationships/image" Target="/word/media/02d0d57e-5f94-4907-80f5-049de34c3ceb.png" Id="Rf47b1351d7d54d46" /></Relationships>
</file>