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cb13fbf0e240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0b39c395df42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Stallen,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8fa51a99644d27" /><Relationship Type="http://schemas.openxmlformats.org/officeDocument/2006/relationships/numbering" Target="/word/numbering.xml" Id="Rb0da8d64714d4c3e" /><Relationship Type="http://schemas.openxmlformats.org/officeDocument/2006/relationships/settings" Target="/word/settings.xml" Id="R63e55e0e42fa470c" /><Relationship Type="http://schemas.openxmlformats.org/officeDocument/2006/relationships/image" Target="/word/media/ecfd18db-144f-4b64-aade-16eb8a5643fd.png" Id="R000b39c395df42e1" /></Relationships>
</file>