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bfa7fb82c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db5435d99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2),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b56c0202c4ec8" /><Relationship Type="http://schemas.openxmlformats.org/officeDocument/2006/relationships/numbering" Target="/word/numbering.xml" Id="R1590997a53d04991" /><Relationship Type="http://schemas.openxmlformats.org/officeDocument/2006/relationships/settings" Target="/word/settings.xml" Id="Re7b69cd75999485e" /><Relationship Type="http://schemas.openxmlformats.org/officeDocument/2006/relationships/image" Target="/word/media/dde79879-c850-49a8-ba2d-aa69e8f6a588.png" Id="R3d4db5435d994a71" /></Relationships>
</file>