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06d810e7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9a2d2cc5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Loginya,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2db92172b4916" /><Relationship Type="http://schemas.openxmlformats.org/officeDocument/2006/relationships/numbering" Target="/word/numbering.xml" Id="R27f1f90f24b440de" /><Relationship Type="http://schemas.openxmlformats.org/officeDocument/2006/relationships/settings" Target="/word/settings.xml" Id="R879345359aad4be6" /><Relationship Type="http://schemas.openxmlformats.org/officeDocument/2006/relationships/image" Target="/word/media/df415378-9de4-425f-92f0-162bcfbc24de.png" Id="Ra8e9a2d2cc554a80" /></Relationships>
</file>