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0b8e25239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2dbd2f1f5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Nyakasungwa,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4a80576384b3a" /><Relationship Type="http://schemas.openxmlformats.org/officeDocument/2006/relationships/numbering" Target="/word/numbering.xml" Id="R72b984d877194987" /><Relationship Type="http://schemas.openxmlformats.org/officeDocument/2006/relationships/settings" Target="/word/settings.xml" Id="R6e8bf8d7618d419b" /><Relationship Type="http://schemas.openxmlformats.org/officeDocument/2006/relationships/image" Target="/word/media/35c2e069-3d54-4519-b20f-7e2fa2687c47.png" Id="Re862dbd2f1f545b9" /></Relationships>
</file>