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6ff5729b104e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d3fbbc235244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Bristol,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b5b1ff361f48ba" /><Relationship Type="http://schemas.openxmlformats.org/officeDocument/2006/relationships/numbering" Target="/word/numbering.xml" Id="R7080526e489040cd" /><Relationship Type="http://schemas.openxmlformats.org/officeDocument/2006/relationships/settings" Target="/word/settings.xml" Id="Rcaa7f120aeda476c" /><Relationship Type="http://schemas.openxmlformats.org/officeDocument/2006/relationships/image" Target="/word/media/eb6bd4d9-7aad-4893-8e19-5de5985b7ff9.png" Id="Rced3fbbc23524438" /></Relationships>
</file>