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922bceeee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4b27bc479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Firbeck,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bb52313f54b65" /><Relationship Type="http://schemas.openxmlformats.org/officeDocument/2006/relationships/numbering" Target="/word/numbering.xml" Id="R13f80a1f4e1342cb" /><Relationship Type="http://schemas.openxmlformats.org/officeDocument/2006/relationships/settings" Target="/word/settings.xml" Id="Ra91a50e145e24119" /><Relationship Type="http://schemas.openxmlformats.org/officeDocument/2006/relationships/image" Target="/word/media/9651a3ce-a044-4c65-810e-e51378367672.png" Id="R33f4b27bc4794ee5" /></Relationships>
</file>