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0a81a0a74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ae6f751d9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Glentarsan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9adfe1db74759" /><Relationship Type="http://schemas.openxmlformats.org/officeDocument/2006/relationships/numbering" Target="/word/numbering.xml" Id="R068342e17b214086" /><Relationship Type="http://schemas.openxmlformats.org/officeDocument/2006/relationships/settings" Target="/word/settings.xml" Id="R39c847d455bf4178" /><Relationship Type="http://schemas.openxmlformats.org/officeDocument/2006/relationships/image" Target="/word/media/5df4c199-59bd-4d43-b943-7ad14fbdf913.png" Id="Ra0cae6f751d9466f" /></Relationships>
</file>