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e4fe955eb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557266eca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Jentnor,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7781e21fe4442" /><Relationship Type="http://schemas.openxmlformats.org/officeDocument/2006/relationships/numbering" Target="/word/numbering.xml" Id="R2303aec612a94c66" /><Relationship Type="http://schemas.openxmlformats.org/officeDocument/2006/relationships/settings" Target="/word/settings.xml" Id="R011c7165ce334d4d" /><Relationship Type="http://schemas.openxmlformats.org/officeDocument/2006/relationships/image" Target="/word/media/36796ec3-4faa-45c2-aeba-96f3375cda9c.png" Id="R8e9557266eca414e" /></Relationships>
</file>