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5ed84646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6e971ecf2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af57063a4223" /><Relationship Type="http://schemas.openxmlformats.org/officeDocument/2006/relationships/numbering" Target="/word/numbering.xml" Id="Rdadf2b810aa54f63" /><Relationship Type="http://schemas.openxmlformats.org/officeDocument/2006/relationships/settings" Target="/word/settings.xml" Id="R0fba823c4ea2466e" /><Relationship Type="http://schemas.openxmlformats.org/officeDocument/2006/relationships/image" Target="/word/media/89ad9ebd-2b87-4380-92f1-6d58420e3d32.png" Id="R5d06e971ecf244b9" /></Relationships>
</file>