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73fea8bc6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dd0e3ab2f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Kirkby Overblow,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291998caf4ceb" /><Relationship Type="http://schemas.openxmlformats.org/officeDocument/2006/relationships/numbering" Target="/word/numbering.xml" Id="Rc2d89dbb362341b8" /><Relationship Type="http://schemas.openxmlformats.org/officeDocument/2006/relationships/settings" Target="/word/settings.xml" Id="Rcbc5813ceb384841" /><Relationship Type="http://schemas.openxmlformats.org/officeDocument/2006/relationships/image" Target="/word/media/e1e5201c-ab73-43db-8499-04b42004f980.png" Id="Rfa8dd0e3ab2f49af" /></Relationships>
</file>