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3302eb80e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187ff9b07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Llanwarne,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33de3c2244347" /><Relationship Type="http://schemas.openxmlformats.org/officeDocument/2006/relationships/numbering" Target="/word/numbering.xml" Id="R83a770150389405b" /><Relationship Type="http://schemas.openxmlformats.org/officeDocument/2006/relationships/settings" Target="/word/settings.xml" Id="R1402ec74f9824448" /><Relationship Type="http://schemas.openxmlformats.org/officeDocument/2006/relationships/image" Target="/word/media/fe932b18-0fb2-4c5d-9ea1-4cf6f898d41c.png" Id="R37e187ff9b074f24" /></Relationships>
</file>