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fdf04a7fb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5daf07e02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 Scar,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85d99dbd34ed6" /><Relationship Type="http://schemas.openxmlformats.org/officeDocument/2006/relationships/numbering" Target="/word/numbering.xml" Id="Rba77940df8ef46cc" /><Relationship Type="http://schemas.openxmlformats.org/officeDocument/2006/relationships/settings" Target="/word/settings.xml" Id="Redd68b8964ea4bcb" /><Relationship Type="http://schemas.openxmlformats.org/officeDocument/2006/relationships/image" Target="/word/media/0b8947de-4759-4464-bb61-208a3c46b883.png" Id="Rc945daf07e0248ff" /></Relationships>
</file>