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754791e9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98698f86c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349d0b58a4753" /><Relationship Type="http://schemas.openxmlformats.org/officeDocument/2006/relationships/numbering" Target="/word/numbering.xml" Id="Rfee58b7093fe4838" /><Relationship Type="http://schemas.openxmlformats.org/officeDocument/2006/relationships/settings" Target="/word/settings.xml" Id="R9d945cab02904b58" /><Relationship Type="http://schemas.openxmlformats.org/officeDocument/2006/relationships/image" Target="/word/media/7cad8cc9-a0fc-4da0-a5a8-9b6f5d014a55.png" Id="Rcd298698f86c48b8" /></Relationships>
</file>