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d731ba5d9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9fdb441d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Barnabus,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5b7bd465c40d8" /><Relationship Type="http://schemas.openxmlformats.org/officeDocument/2006/relationships/numbering" Target="/word/numbering.xml" Id="Rb8b21ab6dae04c68" /><Relationship Type="http://schemas.openxmlformats.org/officeDocument/2006/relationships/settings" Target="/word/settings.xml" Id="R5741151c40a04702" /><Relationship Type="http://schemas.openxmlformats.org/officeDocument/2006/relationships/image" Target="/word/media/da411b7b-25b4-4c8b-a409-8cfac35804a1.png" Id="Rf3c29fdb441d4ec2" /></Relationships>
</file>