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cd676332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aeb9ee5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52a81bde40b6" /><Relationship Type="http://schemas.openxmlformats.org/officeDocument/2006/relationships/numbering" Target="/word/numbering.xml" Id="R956229761b124129" /><Relationship Type="http://schemas.openxmlformats.org/officeDocument/2006/relationships/settings" Target="/word/settings.xml" Id="R2854b7a739744ac9" /><Relationship Type="http://schemas.openxmlformats.org/officeDocument/2006/relationships/image" Target="/word/media/985b60a8-4f34-4e3f-988b-a71a028b473f.png" Id="R6249aeb9ee5544e4" /></Relationships>
</file>