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edcc02b69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8ab901c74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57bccd6994a62" /><Relationship Type="http://schemas.openxmlformats.org/officeDocument/2006/relationships/numbering" Target="/word/numbering.xml" Id="Rb39bddc3c46845d1" /><Relationship Type="http://schemas.openxmlformats.org/officeDocument/2006/relationships/settings" Target="/word/settings.xml" Id="R51d9c3aeb72c442c" /><Relationship Type="http://schemas.openxmlformats.org/officeDocument/2006/relationships/image" Target="/word/media/53a4988d-4004-4027-b7b0-30a6cdccec49.png" Id="Rd228ab901c744396" /></Relationships>
</file>