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3f0e5d21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4d8d32cd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Blenheim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d77b01624f6c" /><Relationship Type="http://schemas.openxmlformats.org/officeDocument/2006/relationships/numbering" Target="/word/numbering.xml" Id="R21df5f24025c4d5e" /><Relationship Type="http://schemas.openxmlformats.org/officeDocument/2006/relationships/settings" Target="/word/settings.xml" Id="R9a7fdca08afa4f5f" /><Relationship Type="http://schemas.openxmlformats.org/officeDocument/2006/relationships/image" Target="/word/media/3fb0a226-7500-4a5d-ac90-e30cee45eb5f.png" Id="Rb774d8d32cde48c1" /></Relationships>
</file>