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bd3ea346d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cb785ef42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Calistoga,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b156820c94bac" /><Relationship Type="http://schemas.openxmlformats.org/officeDocument/2006/relationships/numbering" Target="/word/numbering.xml" Id="Rce78fdb950ec4288" /><Relationship Type="http://schemas.openxmlformats.org/officeDocument/2006/relationships/settings" Target="/word/settings.xml" Id="R0d27d961b592428b" /><Relationship Type="http://schemas.openxmlformats.org/officeDocument/2006/relationships/image" Target="/word/media/2bdd4815-0ae0-4ff6-8647-a437ebac9607.png" Id="Rd6dcb785ef424317" /></Relationships>
</file>