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d8d0f00b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01d9b928f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f595551e47fa" /><Relationship Type="http://schemas.openxmlformats.org/officeDocument/2006/relationships/numbering" Target="/word/numbering.xml" Id="Rcd7cf2b5d81a4196" /><Relationship Type="http://schemas.openxmlformats.org/officeDocument/2006/relationships/settings" Target="/word/settings.xml" Id="R7a429d8354374b77" /><Relationship Type="http://schemas.openxmlformats.org/officeDocument/2006/relationships/image" Target="/word/media/ff153bf4-edb3-44f1-bd53-ce3cb7550333.png" Id="Rccd01d9b928f4b89" /></Relationships>
</file>