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61982e5d6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11d47b7ca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Clara Barton,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33b5e44104f0a" /><Relationship Type="http://schemas.openxmlformats.org/officeDocument/2006/relationships/numbering" Target="/word/numbering.xml" Id="R08f2dd009cf74c16" /><Relationship Type="http://schemas.openxmlformats.org/officeDocument/2006/relationships/settings" Target="/word/settings.xml" Id="R7ba7b7e895744bcf" /><Relationship Type="http://schemas.openxmlformats.org/officeDocument/2006/relationships/image" Target="/word/media/60f49b52-3426-4b2c-b830-3ea5bbfb0131.png" Id="Rb9b11d47b7ca4696" /></Relationships>
</file>