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21c917bca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c1434ba77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Dickinsons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4dd2ae5fe4d0b" /><Relationship Type="http://schemas.openxmlformats.org/officeDocument/2006/relationships/numbering" Target="/word/numbering.xml" Id="R28c8bbef1d674d7e" /><Relationship Type="http://schemas.openxmlformats.org/officeDocument/2006/relationships/settings" Target="/word/settings.xml" Id="Rb3682843c3314fc0" /><Relationship Type="http://schemas.openxmlformats.org/officeDocument/2006/relationships/image" Target="/word/media/36bf4202-bd2f-4c70-acab-22a7c30a0875.png" Id="R6e9c1434ba774aed" /></Relationships>
</file>