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66ac8cfa940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e3d61eb83a41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Dutch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b829d61dad4cdc" /><Relationship Type="http://schemas.openxmlformats.org/officeDocument/2006/relationships/numbering" Target="/word/numbering.xml" Id="R54bd06932c624d47" /><Relationship Type="http://schemas.openxmlformats.org/officeDocument/2006/relationships/settings" Target="/word/settings.xml" Id="R71b177d298644d8c" /><Relationship Type="http://schemas.openxmlformats.org/officeDocument/2006/relationships/image" Target="/word/media/0c99de00-175d-4d57-804f-95fe1f00de58.png" Id="R39e3d61eb83a413d" /></Relationships>
</file>