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de772b92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0d4ce71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Epperly,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1227da42f4e34" /><Relationship Type="http://schemas.openxmlformats.org/officeDocument/2006/relationships/numbering" Target="/word/numbering.xml" Id="Rec4802e582ea4f35" /><Relationship Type="http://schemas.openxmlformats.org/officeDocument/2006/relationships/settings" Target="/word/settings.xml" Id="Rfbeba770e7354b49" /><Relationship Type="http://schemas.openxmlformats.org/officeDocument/2006/relationships/image" Target="/word/media/81580426-96ff-4a67-94c6-83c24a713010.png" Id="Ra7e60d4ce71544ff" /></Relationships>
</file>