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d2b4630f5b48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de142d29964b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Garden City,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7a8424019446ef" /><Relationship Type="http://schemas.openxmlformats.org/officeDocument/2006/relationships/numbering" Target="/word/numbering.xml" Id="R318bd71c95b24cb2" /><Relationship Type="http://schemas.openxmlformats.org/officeDocument/2006/relationships/settings" Target="/word/settings.xml" Id="R5adc4f04ef6241a9" /><Relationship Type="http://schemas.openxmlformats.org/officeDocument/2006/relationships/image" Target="/word/media/e5d340c0-5fae-4b44-8c25-0949c82d0c47.png" Id="R2ade142d29964b28" /></Relationships>
</file>