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6ab91fe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7351f35b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5e66436ac483a" /><Relationship Type="http://schemas.openxmlformats.org/officeDocument/2006/relationships/numbering" Target="/word/numbering.xml" Id="R956d3747baa04055" /><Relationship Type="http://schemas.openxmlformats.org/officeDocument/2006/relationships/settings" Target="/word/settings.xml" Id="Rd7f1746a44d44d9c" /><Relationship Type="http://schemas.openxmlformats.org/officeDocument/2006/relationships/image" Target="/word/media/26b1803d-9411-40c5-b82b-8a18ff0a3f56.png" Id="R94a7351f35be4b22" /></Relationships>
</file>