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36421effc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fc4bfa07c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Hannibal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32f1db3de4e89" /><Relationship Type="http://schemas.openxmlformats.org/officeDocument/2006/relationships/numbering" Target="/word/numbering.xml" Id="R68518c482acb4294" /><Relationship Type="http://schemas.openxmlformats.org/officeDocument/2006/relationships/settings" Target="/word/settings.xml" Id="R26a49c60e6754678" /><Relationship Type="http://schemas.openxmlformats.org/officeDocument/2006/relationships/image" Target="/word/media/bacb3cf0-12db-4538-bd71-861a334c64b4.png" Id="R9c7fc4bfa07c402f" /></Relationships>
</file>