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0c299710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5d1f4edd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Homes of Mansfield,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be89c75040f8" /><Relationship Type="http://schemas.openxmlformats.org/officeDocument/2006/relationships/numbering" Target="/word/numbering.xml" Id="R90c716e2001a4811" /><Relationship Type="http://schemas.openxmlformats.org/officeDocument/2006/relationships/settings" Target="/word/settings.xml" Id="R23f25256f77847b1" /><Relationship Type="http://schemas.openxmlformats.org/officeDocument/2006/relationships/image" Target="/word/media/3ae19a07-915c-41cd-9886-e55f4f3e232d.png" Id="Rcd525d1f4edd4726" /></Relationships>
</file>