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d2b9b2571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f4c03f9ae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Hummingbird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30e6669d54f86" /><Relationship Type="http://schemas.openxmlformats.org/officeDocument/2006/relationships/numbering" Target="/word/numbering.xml" Id="R95898a77c46b4eb9" /><Relationship Type="http://schemas.openxmlformats.org/officeDocument/2006/relationships/settings" Target="/word/settings.xml" Id="R6e3516d3c80f4678" /><Relationship Type="http://schemas.openxmlformats.org/officeDocument/2006/relationships/image" Target="/word/media/9a522692-f774-4046-85bd-18d6cf5dea65.png" Id="Rf98f4c03f9ae425a" /></Relationships>
</file>