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8a1863277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27ef556b0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Kasoag,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94dfc703940ea" /><Relationship Type="http://schemas.openxmlformats.org/officeDocument/2006/relationships/numbering" Target="/word/numbering.xml" Id="R4a1666f0c0ba44d5" /><Relationship Type="http://schemas.openxmlformats.org/officeDocument/2006/relationships/settings" Target="/word/settings.xml" Id="R1afa99d32981454f" /><Relationship Type="http://schemas.openxmlformats.org/officeDocument/2006/relationships/image" Target="/word/media/8583640f-eb93-42f1-8306-cabba31e7177.png" Id="R28127ef556b044ac" /></Relationships>
</file>