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94b7b9f09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5e7291364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Keeseville,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0878214b44b51" /><Relationship Type="http://schemas.openxmlformats.org/officeDocument/2006/relationships/numbering" Target="/word/numbering.xml" Id="R98cd355799eb4da1" /><Relationship Type="http://schemas.openxmlformats.org/officeDocument/2006/relationships/settings" Target="/word/settings.xml" Id="Rcfe38f6a955748db" /><Relationship Type="http://schemas.openxmlformats.org/officeDocument/2006/relationships/image" Target="/word/media/8b498860-fbfa-4f94-bdf8-1846f87f92a6.png" Id="Rf8e5e72913644150" /></Relationships>
</file>