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b38b687fd4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ca29e1871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Keiley,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6e718b6864bd0" /><Relationship Type="http://schemas.openxmlformats.org/officeDocument/2006/relationships/numbering" Target="/word/numbering.xml" Id="R04e3fad55d874ade" /><Relationship Type="http://schemas.openxmlformats.org/officeDocument/2006/relationships/settings" Target="/word/settings.xml" Id="R9143b689cb2243ca" /><Relationship Type="http://schemas.openxmlformats.org/officeDocument/2006/relationships/image" Target="/word/media/d2e1b631-2d14-4371-ac86-a38cc9483763.png" Id="R84bca29e18714bcc" /></Relationships>
</file>