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97dcb7b93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3ad91a0b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3bb6ce84b41e1" /><Relationship Type="http://schemas.openxmlformats.org/officeDocument/2006/relationships/numbering" Target="/word/numbering.xml" Id="Rb65e0f7dc1834326" /><Relationship Type="http://schemas.openxmlformats.org/officeDocument/2006/relationships/settings" Target="/word/settings.xml" Id="R64e272796c13437f" /><Relationship Type="http://schemas.openxmlformats.org/officeDocument/2006/relationships/image" Target="/word/media/a2cbf4cc-e0f7-4b16-8331-62f643d64dc1.png" Id="R79003ad91a0b4954" /></Relationships>
</file>