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699cda3a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ac8a48d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c8ea8be014d81" /><Relationship Type="http://schemas.openxmlformats.org/officeDocument/2006/relationships/numbering" Target="/word/numbering.xml" Id="R4db93c47c0004e35" /><Relationship Type="http://schemas.openxmlformats.org/officeDocument/2006/relationships/settings" Target="/word/settings.xml" Id="R6ae2aec7b6fd45b6" /><Relationship Type="http://schemas.openxmlformats.org/officeDocument/2006/relationships/image" Target="/word/media/d20d52ad-d1b2-4470-b2a5-6fff2e69bf04.png" Id="R6283ac8a48d6406f" /></Relationships>
</file>