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738be8e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a8b7a3e2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c0b5110d74f68" /><Relationship Type="http://schemas.openxmlformats.org/officeDocument/2006/relationships/numbering" Target="/word/numbering.xml" Id="R8a34375c428448e7" /><Relationship Type="http://schemas.openxmlformats.org/officeDocument/2006/relationships/settings" Target="/word/settings.xml" Id="R70974226fd224536" /><Relationship Type="http://schemas.openxmlformats.org/officeDocument/2006/relationships/image" Target="/word/media/2bb933e4-77c3-4aab-ac91-e9118cf3c66e.png" Id="R776a8b7a3e2444d0" /></Relationships>
</file>