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d5c2c0c3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f5953558b41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Lidderdale,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7a8ef79e8468a" /><Relationship Type="http://schemas.openxmlformats.org/officeDocument/2006/relationships/numbering" Target="/word/numbering.xml" Id="R4129b5cd8bef403f" /><Relationship Type="http://schemas.openxmlformats.org/officeDocument/2006/relationships/settings" Target="/word/settings.xml" Id="Rb005266f41a24498" /><Relationship Type="http://schemas.openxmlformats.org/officeDocument/2006/relationships/image" Target="/word/media/ccaf2b26-d5df-4001-a725-a46197073871.png" Id="R76af5953558b4173" /></Relationships>
</file>