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901c98090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3bb47c2e9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Palomas,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312bc1ab542e2" /><Relationship Type="http://schemas.openxmlformats.org/officeDocument/2006/relationships/numbering" Target="/word/numbering.xml" Id="Ra0d9106d05444f2e" /><Relationship Type="http://schemas.openxmlformats.org/officeDocument/2006/relationships/settings" Target="/word/settings.xml" Id="R21b3b9cff7c94745" /><Relationship Type="http://schemas.openxmlformats.org/officeDocument/2006/relationships/image" Target="/word/media/717f459e-2f34-4099-855f-96fd3e49d470.png" Id="R4433bb47c2e94ed1" /></Relationships>
</file>