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75ab9b9ca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5c36e61c8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Paskenta,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e69d41dfd4a02" /><Relationship Type="http://schemas.openxmlformats.org/officeDocument/2006/relationships/numbering" Target="/word/numbering.xml" Id="Rbc604d754af74262" /><Relationship Type="http://schemas.openxmlformats.org/officeDocument/2006/relationships/settings" Target="/word/settings.xml" Id="R7f154131651249f2" /><Relationship Type="http://schemas.openxmlformats.org/officeDocument/2006/relationships/image" Target="/word/media/64db05b7-70fe-415e-a441-f609f9105a06.png" Id="Rb055c36e61c848ed" /></Relationships>
</file>