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a41a76abc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4324e27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 Biddy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67c6ab244946" /><Relationship Type="http://schemas.openxmlformats.org/officeDocument/2006/relationships/numbering" Target="/word/numbering.xml" Id="R6b95828279a04a04" /><Relationship Type="http://schemas.openxmlformats.org/officeDocument/2006/relationships/settings" Target="/word/settings.xml" Id="R0066012c90e94847" /><Relationship Type="http://schemas.openxmlformats.org/officeDocument/2006/relationships/image" Target="/word/media/5ba023c1-bdf1-486f-ac84-5dbebd2f3bbb.png" Id="Rcf834324e271408c" /></Relationships>
</file>