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8fd244474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ffb1f809e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Rustic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d62f02584410c" /><Relationship Type="http://schemas.openxmlformats.org/officeDocument/2006/relationships/numbering" Target="/word/numbering.xml" Id="R3290e53bf04c4851" /><Relationship Type="http://schemas.openxmlformats.org/officeDocument/2006/relationships/settings" Target="/word/settings.xml" Id="Rd1daa1ba40fa4311" /><Relationship Type="http://schemas.openxmlformats.org/officeDocument/2006/relationships/image" Target="/word/media/dec2859b-85b0-4488-bbbe-11a99502d898.png" Id="R817ffb1f809e4721" /></Relationships>
</file>